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2BD" w:rsidRPr="00D502BD" w:rsidTr="00D502B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02BD" w:rsidRPr="00D502B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0C0C0"/>
                    <w:right w:val="nil"/>
                  </w:tcBorders>
                  <w:vAlign w:val="center"/>
                  <w:hideMark/>
                </w:tcPr>
                <w:p w:rsidR="00D502BD" w:rsidRDefault="00D502BD" w:rsidP="00D502BD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7753" cy="4968607"/>
                        <wp:effectExtent l="0" t="0" r="0" b="3810"/>
                        <wp:docPr id="1" name="Resim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9170" cy="4978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2BD" w:rsidRPr="00D502BD" w:rsidRDefault="00D502BD" w:rsidP="00D502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02BD">
                    <w:rPr>
                      <w:rFonts w:ascii="Tahoma" w:eastAsia="Times New Roman" w:hAnsi="Tahoma" w:cs="Tahoma"/>
                      <w:b/>
                      <w:bCs/>
                      <w:color w:val="EE1924"/>
                      <w:sz w:val="40"/>
                      <w:szCs w:val="20"/>
                      <w:lang w:eastAsia="tr-TR"/>
                    </w:rPr>
                    <w:t>ÇİLEK TARLALARINDA İNCELEME</w:t>
                  </w:r>
                  <w:r w:rsidRPr="00D502BD">
                    <w:rPr>
                      <w:rFonts w:ascii="Tahoma" w:eastAsia="Times New Roman" w:hAnsi="Tahoma" w:cs="Tahoma"/>
                      <w:b/>
                      <w:bCs/>
                      <w:color w:val="EE1924"/>
                      <w:sz w:val="40"/>
                      <w:szCs w:val="20"/>
                      <w:lang w:eastAsia="tr-TR"/>
                    </w:rPr>
                    <w:br/>
                  </w:r>
                </w:p>
              </w:tc>
            </w:tr>
          </w:tbl>
          <w:p w:rsidR="00D502BD" w:rsidRPr="00D502BD" w:rsidRDefault="00D502BD" w:rsidP="00D5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502BD" w:rsidRPr="00D502BD" w:rsidRDefault="00D502BD" w:rsidP="00D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2BD" w:rsidRPr="00D502BD" w:rsidTr="00D502BD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02BD" w:rsidRPr="00D502BD">
              <w:trPr>
                <w:tblCellSpacing w:w="0" w:type="dxa"/>
              </w:trPr>
              <w:tc>
                <w:tcPr>
                  <w:tcW w:w="787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502BD" w:rsidRPr="00D502BD" w:rsidRDefault="00D502BD" w:rsidP="00D502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</w:pPr>
                </w:p>
                <w:p w:rsidR="00D502BD" w:rsidRPr="00D502BD" w:rsidRDefault="00D502BD" w:rsidP="00D502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</w:pPr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İlçemiz Kaymakamı Sayın Mithat Can </w:t>
                  </w:r>
                  <w:proofErr w:type="spellStart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KUTLUCA'yı</w:t>
                  </w:r>
                  <w:proofErr w:type="spellEnd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ziyarete gelen </w:t>
                  </w:r>
                  <w:r w:rsidRPr="00D502BD">
                    <w:rPr>
                      <w:rFonts w:ascii="Tahoma" w:eastAsia="Times New Roman" w:hAnsi="Tahoma" w:cs="Tahoma"/>
                      <w:color w:val="FF0000"/>
                      <w:sz w:val="32"/>
                      <w:szCs w:val="20"/>
                      <w:lang w:eastAsia="tr-TR"/>
                    </w:rPr>
                    <w:t>Tarım ve Kırsal Kalkınmayı Destekleme Kurumu İl Koordinatörü Murat ASİLTÜRK</w:t>
                  </w:r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ile Gıda Tarım ve Hayvancılık İl Müdürü Okan YILMAZ İlçemiz Kaymakamının tavsiyesi üzerine İlçemizde çilek üretiminin lokomotifi olan  </w:t>
                  </w:r>
                  <w:proofErr w:type="spellStart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Plantko</w:t>
                  </w:r>
                  <w:proofErr w:type="spellEnd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 fidecilik tesislerinin üretim alanlarında 27.05.2013 Pazartesi günü saat </w:t>
                  </w:r>
                  <w:proofErr w:type="gramStart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14:00</w:t>
                  </w:r>
                  <w:proofErr w:type="gramEnd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da gezi ve incelemelerde bulunarak  şirket yetkilisi Ali </w:t>
                  </w:r>
                  <w:proofErr w:type="spellStart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ŞAHİN'den</w:t>
                  </w:r>
                  <w:proofErr w:type="spellEnd"/>
                  <w:r w:rsidRPr="00D502BD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şirketin yürüttüğü faaliyetler ve üretim konusunda bilgi aldılar</w:t>
                  </w:r>
                  <w:r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D502BD" w:rsidRPr="00D502BD" w:rsidRDefault="00D502BD" w:rsidP="00D5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tr-TR"/>
              </w:rPr>
            </w:pPr>
          </w:p>
        </w:tc>
      </w:tr>
    </w:tbl>
    <w:p w:rsidR="00D502BD" w:rsidRDefault="00D502BD" w:rsidP="00D502BD">
      <w:pPr>
        <w:jc w:val="center"/>
      </w:pPr>
      <w:r>
        <w:rPr>
          <w:rFonts w:ascii="Tahoma" w:hAnsi="Tahoma" w:cs="Tahoma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6191479" cy="3492347"/>
            <wp:effectExtent l="0" t="0" r="0" b="0"/>
            <wp:docPr id="2" name="Resim 2" descr="http://www.derinkuyu.gov.tr/onizle.php?res=p1369660013hoto_2.JPG&amp;dir=1369402689&amp;yuzde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rinkuyu.gov.tr/onizle.php?res=p1369660013hoto_2.JPG&amp;dir=1369402689&amp;yuzde=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79" cy="349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BD" w:rsidRDefault="00D502BD" w:rsidP="00D502BD"/>
    <w:p w:rsidR="009B0B16" w:rsidRPr="00D502BD" w:rsidRDefault="00D502BD" w:rsidP="00D502BD">
      <w:r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>
            <wp:extent cx="6103345" cy="4891489"/>
            <wp:effectExtent l="0" t="0" r="0" b="4445"/>
            <wp:docPr id="3" name="Resim 3" descr="http://www.derinkuyu.gov.tr/onizle.php?res=p1369660084hoto_%2810%29.JPG&amp;dir=1369402689&amp;yuzde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rinkuyu.gov.tr/onizle.php?res=p1369660084hoto_%2810%29.JPG&amp;dir=1369402689&amp;yuzde=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45" cy="48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B16" w:rsidRPr="00D5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69" w:rsidRDefault="00624B69" w:rsidP="00D502BD">
      <w:pPr>
        <w:spacing w:after="0" w:line="240" w:lineRule="auto"/>
      </w:pPr>
      <w:r>
        <w:separator/>
      </w:r>
    </w:p>
  </w:endnote>
  <w:endnote w:type="continuationSeparator" w:id="0">
    <w:p w:rsidR="00624B69" w:rsidRDefault="00624B69" w:rsidP="00D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69" w:rsidRDefault="00624B69" w:rsidP="00D502BD">
      <w:pPr>
        <w:spacing w:after="0" w:line="240" w:lineRule="auto"/>
      </w:pPr>
      <w:r>
        <w:separator/>
      </w:r>
    </w:p>
  </w:footnote>
  <w:footnote w:type="continuationSeparator" w:id="0">
    <w:p w:rsidR="00624B69" w:rsidRDefault="00624B69" w:rsidP="00D5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1"/>
    <w:rsid w:val="00624B69"/>
    <w:rsid w:val="00724BC1"/>
    <w:rsid w:val="009B0B16"/>
    <w:rsid w:val="00D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BD"/>
  </w:style>
  <w:style w:type="paragraph" w:styleId="Altbilgi">
    <w:name w:val="footer"/>
    <w:basedOn w:val="Normal"/>
    <w:link w:val="AltbilgiChar"/>
    <w:uiPriority w:val="99"/>
    <w:unhideWhenUsed/>
    <w:rsid w:val="00D5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BD"/>
  </w:style>
  <w:style w:type="paragraph" w:styleId="BalonMetni">
    <w:name w:val="Balloon Text"/>
    <w:basedOn w:val="Normal"/>
    <w:link w:val="BalonMetniChar"/>
    <w:uiPriority w:val="99"/>
    <w:semiHidden/>
    <w:unhideWhenUsed/>
    <w:rsid w:val="00D5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BD"/>
  </w:style>
  <w:style w:type="paragraph" w:styleId="Altbilgi">
    <w:name w:val="footer"/>
    <w:basedOn w:val="Normal"/>
    <w:link w:val="AltbilgiChar"/>
    <w:uiPriority w:val="99"/>
    <w:unhideWhenUsed/>
    <w:rsid w:val="00D5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BD"/>
  </w:style>
  <w:style w:type="paragraph" w:styleId="BalonMetni">
    <w:name w:val="Balloon Text"/>
    <w:basedOn w:val="Normal"/>
    <w:link w:val="BalonMetniChar"/>
    <w:uiPriority w:val="99"/>
    <w:semiHidden/>
    <w:unhideWhenUsed/>
    <w:rsid w:val="00D5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2013-05-28T11:07:00Z</dcterms:created>
  <dcterms:modified xsi:type="dcterms:W3CDTF">2013-05-28T11:07:00Z</dcterms:modified>
</cp:coreProperties>
</file>